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A3" w:rsidRPr="00EE65A3" w:rsidRDefault="00EE65A3" w:rsidP="00EE6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  <w:bookmarkStart w:id="0" w:name="_GoBack"/>
      <w:bookmarkEnd w:id="0"/>
      <w:r w:rsidRPr="00EE65A3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PROGRAM</w:t>
      </w:r>
    </w:p>
    <w:p w:rsidR="00EE65A3" w:rsidRPr="00EE65A3" w:rsidRDefault="00EE65A3" w:rsidP="00EE65A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hr-HR" w:eastAsia="hr-HR"/>
        </w:rPr>
      </w:pPr>
    </w:p>
    <w:p w:rsidR="00EE65A3" w:rsidRPr="00EE65A3" w:rsidRDefault="00EE65A3" w:rsidP="00EE6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EE65A3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Koordinacijski sastanak s predsjednicima županijskih povjerenstava </w:t>
      </w:r>
    </w:p>
    <w:p w:rsidR="00EE65A3" w:rsidRPr="00EE65A3" w:rsidRDefault="00EE65A3" w:rsidP="00EE6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EE65A3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za suzbijanje zlouporabe droga</w:t>
      </w:r>
    </w:p>
    <w:p w:rsidR="00EE65A3" w:rsidRPr="00EE65A3" w:rsidRDefault="00EE65A3" w:rsidP="00EE65A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hr-HR" w:eastAsia="hr-HR"/>
        </w:rPr>
      </w:pPr>
      <w:r w:rsidRPr="00EE65A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(8. svibnja </w:t>
      </w:r>
      <w:proofErr w:type="spellStart"/>
      <w:r w:rsidRPr="00EE65A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2015</w:t>
      </w:r>
      <w:proofErr w:type="spellEnd"/>
      <w:r w:rsidRPr="00EE65A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., u vremenu od </w:t>
      </w:r>
      <w:proofErr w:type="spellStart"/>
      <w:r w:rsidRPr="00EE65A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11.00</w:t>
      </w:r>
      <w:proofErr w:type="spellEnd"/>
      <w:r w:rsidRPr="00EE65A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do </w:t>
      </w:r>
      <w:proofErr w:type="spellStart"/>
      <w:r w:rsidRPr="00EE65A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14.00</w:t>
      </w:r>
      <w:proofErr w:type="spellEnd"/>
      <w:r w:rsidRPr="00EE65A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sati, u zgradi Vlade Republike Hrvatske, Zagreb, Trg Svetog Marka 2, dvorana </w:t>
      </w:r>
      <w:proofErr w:type="spellStart"/>
      <w:r w:rsidRPr="00EE65A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121</w:t>
      </w:r>
      <w:proofErr w:type="spellEnd"/>
      <w:r w:rsidRPr="00EE65A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Pr="00EE65A3">
        <w:rPr>
          <w:rFonts w:ascii="Times New Roman" w:eastAsia="Times New Roman" w:hAnsi="Times New Roman" w:cs="Times New Roman"/>
          <w:sz w:val="24"/>
          <w:szCs w:val="24"/>
          <w:u w:val="single"/>
          <w:lang w:val="hr-HR" w:eastAsia="hr-HR"/>
        </w:rPr>
        <w:t>)</w:t>
      </w:r>
    </w:p>
    <w:p w:rsidR="00EE65A3" w:rsidRPr="00EE65A3" w:rsidRDefault="00EE65A3" w:rsidP="00EE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EE65A3" w:rsidRPr="00EE65A3" w:rsidRDefault="00EE65A3" w:rsidP="00EE65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EE65A3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   Moderator</w:t>
      </w:r>
    </w:p>
    <w:p w:rsidR="00EE65A3" w:rsidRPr="00EE65A3" w:rsidRDefault="00EE65A3" w:rsidP="00EE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E65A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Sanja Mikulić, Ured za suzbijanje zlouporabe droga </w:t>
      </w:r>
    </w:p>
    <w:p w:rsidR="00EE65A3" w:rsidRPr="00EE65A3" w:rsidRDefault="00EE65A3" w:rsidP="00EE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7231"/>
      </w:tblGrid>
      <w:tr w:rsidR="00EE65A3" w:rsidRPr="00EE65A3" w:rsidTr="00C8023E">
        <w:trPr>
          <w:trHeight w:val="1282"/>
          <w:jc w:val="center"/>
        </w:trPr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5A3" w:rsidRPr="00EE65A3" w:rsidRDefault="00EE65A3" w:rsidP="00EE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EE65A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11.00</w:t>
            </w:r>
            <w:proofErr w:type="spellEnd"/>
          </w:p>
        </w:tc>
        <w:tc>
          <w:tcPr>
            <w:tcW w:w="7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5A3" w:rsidRPr="00EE65A3" w:rsidRDefault="00EE65A3" w:rsidP="00EE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EE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POZDRAVNI GOVOR</w:t>
            </w:r>
          </w:p>
          <w:p w:rsidR="00EE65A3" w:rsidRPr="00EE65A3" w:rsidRDefault="00EE65A3" w:rsidP="00EE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EE65A3" w:rsidRPr="004625C5" w:rsidRDefault="004625C5" w:rsidP="0046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62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g. Željko Petković, ravnatelj Ureda za suzbijanje zlouporabe droga</w:t>
            </w:r>
          </w:p>
        </w:tc>
      </w:tr>
      <w:tr w:rsidR="00EE65A3" w:rsidRPr="00EE65A3" w:rsidTr="00C8023E">
        <w:trPr>
          <w:trHeight w:val="1240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EE65A3" w:rsidRPr="00EE65A3" w:rsidRDefault="00EE65A3" w:rsidP="00EE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EE65A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11.15</w:t>
            </w:r>
            <w:proofErr w:type="spellEnd"/>
          </w:p>
        </w:tc>
        <w:tc>
          <w:tcPr>
            <w:tcW w:w="7231" w:type="dxa"/>
            <w:shd w:val="clear" w:color="auto" w:fill="auto"/>
            <w:vAlign w:val="center"/>
          </w:tcPr>
          <w:p w:rsidR="00EE65A3" w:rsidRPr="00EE65A3" w:rsidRDefault="00EE65A3" w:rsidP="00EE65A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EE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Prezentacija Nacionalnog akcijskog plana suzbijanja zlouporabe</w:t>
            </w:r>
          </w:p>
          <w:p w:rsidR="00EE65A3" w:rsidRPr="00EE65A3" w:rsidRDefault="00EE65A3" w:rsidP="00EE65A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EE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droga za </w:t>
            </w:r>
            <w:proofErr w:type="spellStart"/>
            <w:r w:rsidRPr="00EE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2015</w:t>
            </w:r>
            <w:proofErr w:type="spellEnd"/>
            <w:r w:rsidRPr="00EE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.-</w:t>
            </w:r>
            <w:proofErr w:type="spellStart"/>
            <w:r w:rsidRPr="00EE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2017</w:t>
            </w:r>
            <w:proofErr w:type="spellEnd"/>
            <w:r w:rsidRPr="00EE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. godine i smjernica za izradu akcijskih planova na razini županija</w:t>
            </w:r>
          </w:p>
          <w:p w:rsidR="00EE65A3" w:rsidRPr="00EE65A3" w:rsidRDefault="00EE65A3" w:rsidP="00EE65A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</w:pPr>
            <w:r w:rsidRPr="00EE65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>g. Željko Petković, ravnatelj Ureda za suzbijanje zlouporabe droga</w:t>
            </w:r>
          </w:p>
        </w:tc>
      </w:tr>
      <w:tr w:rsidR="00EE65A3" w:rsidRPr="00EE65A3" w:rsidTr="00C8023E">
        <w:trPr>
          <w:trHeight w:val="792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EE65A3" w:rsidRPr="00EE65A3" w:rsidRDefault="00EE65A3" w:rsidP="00EE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EE65A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11.35</w:t>
            </w:r>
            <w:proofErr w:type="spellEnd"/>
          </w:p>
        </w:tc>
        <w:tc>
          <w:tcPr>
            <w:tcW w:w="7231" w:type="dxa"/>
            <w:shd w:val="clear" w:color="auto" w:fill="auto"/>
            <w:vAlign w:val="center"/>
          </w:tcPr>
          <w:p w:rsidR="00EE65A3" w:rsidRPr="00EE65A3" w:rsidRDefault="00EE65A3" w:rsidP="00EE65A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EE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Prezentacija Protokola suradnje između županija i</w:t>
            </w:r>
          </w:p>
          <w:p w:rsidR="00EE65A3" w:rsidRPr="00EE65A3" w:rsidRDefault="00EE65A3" w:rsidP="00EE65A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EE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Ureda/Povjerenstva</w:t>
            </w:r>
          </w:p>
          <w:p w:rsidR="00EE65A3" w:rsidRPr="00EE65A3" w:rsidRDefault="00EE65A3" w:rsidP="00EE65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</w:pPr>
            <w:r w:rsidRPr="00EE65A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</w:t>
            </w:r>
            <w:r w:rsidRPr="00EE65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 xml:space="preserve">Gđa Sanja Mikulić,  zamjenica ravnatelja Ureda za suzbijanje    </w:t>
            </w:r>
          </w:p>
          <w:p w:rsidR="00EE65A3" w:rsidRPr="00EE65A3" w:rsidRDefault="00EE65A3" w:rsidP="00EE65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</w:pPr>
            <w:r w:rsidRPr="00EE65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 xml:space="preserve">                                           zlouporabe droga </w:t>
            </w:r>
          </w:p>
          <w:p w:rsidR="00EE65A3" w:rsidRPr="00EE65A3" w:rsidRDefault="00EE65A3" w:rsidP="00EE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EE65A3" w:rsidRPr="00EE65A3" w:rsidRDefault="00EE65A3" w:rsidP="00EE65A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EE65A3" w:rsidRPr="00EE65A3" w:rsidTr="00C8023E">
        <w:trPr>
          <w:trHeight w:val="39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EE65A3" w:rsidRPr="00EE65A3" w:rsidRDefault="00EE65A3" w:rsidP="00EE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EE65A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12.00</w:t>
            </w:r>
            <w:proofErr w:type="spellEnd"/>
          </w:p>
        </w:tc>
        <w:tc>
          <w:tcPr>
            <w:tcW w:w="7231" w:type="dxa"/>
            <w:shd w:val="clear" w:color="auto" w:fill="auto"/>
            <w:vAlign w:val="center"/>
          </w:tcPr>
          <w:p w:rsidR="00EE65A3" w:rsidRPr="00EE65A3" w:rsidRDefault="00EE65A3" w:rsidP="00EE65A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ko-KR"/>
              </w:rPr>
            </w:pPr>
            <w:r w:rsidRPr="00EE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Prezentacija</w:t>
            </w:r>
            <w:r w:rsidRPr="00EE6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ko-KR"/>
              </w:rPr>
              <w:t xml:space="preserve"> </w:t>
            </w:r>
            <w:r w:rsidRPr="00EE6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ko-KR"/>
              </w:rPr>
              <w:t>stanja</w:t>
            </w:r>
            <w:r w:rsidRPr="00EE6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ko-KR"/>
              </w:rPr>
              <w:t xml:space="preserve"> </w:t>
            </w:r>
            <w:r w:rsidRPr="00EE6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ko-KR"/>
              </w:rPr>
              <w:t>zlouporabe droga</w:t>
            </w:r>
            <w:r w:rsidRPr="00EE65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ko-KR"/>
              </w:rPr>
              <w:t xml:space="preserve"> </w:t>
            </w:r>
            <w:r w:rsidRPr="00EE6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ko-KR"/>
              </w:rPr>
              <w:t xml:space="preserve">i problema u provedbi </w:t>
            </w:r>
          </w:p>
          <w:p w:rsidR="00EE65A3" w:rsidRPr="00EE65A3" w:rsidRDefault="00EE65A3" w:rsidP="00EE65A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ko-KR"/>
              </w:rPr>
            </w:pPr>
            <w:r w:rsidRPr="00EE6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ko-KR"/>
              </w:rPr>
              <w:t>Akcijskog</w:t>
            </w:r>
            <w:r w:rsidRPr="00EE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  <w:r w:rsidRPr="00EE6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ko-KR"/>
              </w:rPr>
              <w:t>plana suzbijanja zlouporabe droga</w:t>
            </w:r>
          </w:p>
          <w:p w:rsidR="00EE65A3" w:rsidRPr="00EE65A3" w:rsidRDefault="00EE65A3" w:rsidP="00EE65A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ko-KR"/>
              </w:rPr>
            </w:pPr>
            <w:r w:rsidRPr="00EE6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ko-KR"/>
              </w:rPr>
              <w:t xml:space="preserve">za </w:t>
            </w:r>
            <w:proofErr w:type="spellStart"/>
            <w:r w:rsidRPr="00EE6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ko-KR"/>
              </w:rPr>
              <w:t>2012</w:t>
            </w:r>
            <w:proofErr w:type="spellEnd"/>
            <w:r w:rsidRPr="00EE6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ko-KR"/>
              </w:rPr>
              <w:t>.-</w:t>
            </w:r>
            <w:proofErr w:type="spellStart"/>
            <w:r w:rsidRPr="00EE6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ko-KR"/>
              </w:rPr>
              <w:t>2014</w:t>
            </w:r>
            <w:proofErr w:type="spellEnd"/>
            <w:r w:rsidRPr="00EE6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ko-KR"/>
              </w:rPr>
              <w:t xml:space="preserve">. godinu na razini županija </w:t>
            </w:r>
          </w:p>
          <w:p w:rsidR="00EE65A3" w:rsidRPr="00EE65A3" w:rsidRDefault="00EE65A3" w:rsidP="00EE65A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r-HR" w:eastAsia="ko-KR"/>
              </w:rPr>
            </w:pPr>
            <w:r w:rsidRPr="00EE6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ko-KR"/>
              </w:rPr>
              <w:t>(</w:t>
            </w:r>
            <w:r w:rsidRPr="00EE65A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r-HR" w:eastAsia="ko-KR"/>
              </w:rPr>
              <w:t xml:space="preserve">svaka županija </w:t>
            </w:r>
            <w:r w:rsidRPr="00EE65A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hr-HR" w:eastAsia="ko-KR"/>
              </w:rPr>
              <w:t>2 do 3 minute</w:t>
            </w:r>
            <w:r w:rsidRPr="00EE65A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r-HR" w:eastAsia="ko-KR"/>
              </w:rPr>
              <w:t>, usmeno izlaganje)</w:t>
            </w:r>
          </w:p>
          <w:p w:rsidR="00EE65A3" w:rsidRPr="00EE65A3" w:rsidRDefault="00EE65A3" w:rsidP="00EE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EE65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 w:eastAsia="ko-KR"/>
              </w:rPr>
              <w:t>Predsjednici/predstavnici županijskih povjerenstava</w:t>
            </w:r>
          </w:p>
        </w:tc>
      </w:tr>
      <w:tr w:rsidR="00EE65A3" w:rsidRPr="00EE65A3" w:rsidTr="00C8023E">
        <w:trPr>
          <w:trHeight w:val="39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EE65A3" w:rsidRPr="00EE65A3" w:rsidRDefault="00EE65A3" w:rsidP="00EE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EE65A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12.45</w:t>
            </w:r>
            <w:proofErr w:type="spellEnd"/>
          </w:p>
        </w:tc>
        <w:tc>
          <w:tcPr>
            <w:tcW w:w="7231" w:type="dxa"/>
            <w:shd w:val="clear" w:color="auto" w:fill="auto"/>
            <w:vAlign w:val="center"/>
          </w:tcPr>
          <w:p w:rsidR="00EE65A3" w:rsidRPr="00EE65A3" w:rsidRDefault="00EE65A3" w:rsidP="00EE65A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hr-HR" w:eastAsia="ko-KR"/>
              </w:rPr>
              <w:t>Rasprava</w:t>
            </w:r>
          </w:p>
          <w:p w:rsidR="00EE65A3" w:rsidRPr="00EE65A3" w:rsidRDefault="00EE65A3" w:rsidP="00EE65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5A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problemi u provedbi županijskih akcijskih planova i prijedlozi za unapređenje</w:t>
            </w:r>
          </w:p>
          <w:p w:rsidR="00EE65A3" w:rsidRPr="00EE65A3" w:rsidRDefault="00EE65A3" w:rsidP="00EE65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hr-HR" w:eastAsia="ko-KR"/>
              </w:rPr>
            </w:pPr>
            <w:r w:rsidRPr="00EE65A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modeli suradnje između županija, Ureda i Povjerenstva ( rasprava o Protokolu)</w:t>
            </w:r>
          </w:p>
          <w:p w:rsidR="00EE65A3" w:rsidRPr="00EE65A3" w:rsidRDefault="00EE65A3" w:rsidP="00EE65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hr-HR" w:eastAsia="ko-KR"/>
              </w:rPr>
            </w:pPr>
            <w:r w:rsidRPr="00EE65A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preporuke za unaprjeđenje koordinacije i suradnje županijskih povjerenstava s Uredom za suzbijanje zlouporabe droga</w:t>
            </w:r>
          </w:p>
        </w:tc>
      </w:tr>
      <w:tr w:rsidR="00EE65A3" w:rsidRPr="00EE65A3" w:rsidTr="00C8023E">
        <w:trPr>
          <w:trHeight w:val="397"/>
          <w:jc w:val="center"/>
        </w:trPr>
        <w:tc>
          <w:tcPr>
            <w:tcW w:w="1300" w:type="dxa"/>
            <w:shd w:val="clear" w:color="auto" w:fill="auto"/>
            <w:vAlign w:val="center"/>
          </w:tcPr>
          <w:p w:rsidR="00EE65A3" w:rsidRPr="00EE65A3" w:rsidRDefault="00EE65A3" w:rsidP="00EE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EE65A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13.15</w:t>
            </w:r>
            <w:proofErr w:type="spellEnd"/>
          </w:p>
        </w:tc>
        <w:tc>
          <w:tcPr>
            <w:tcW w:w="7231" w:type="dxa"/>
            <w:shd w:val="clear" w:color="auto" w:fill="auto"/>
            <w:vAlign w:val="center"/>
          </w:tcPr>
          <w:p w:rsidR="00EE65A3" w:rsidRPr="00EE65A3" w:rsidRDefault="00EE65A3" w:rsidP="00EE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EE65A3" w:rsidRPr="00EE65A3" w:rsidRDefault="00EE65A3" w:rsidP="00EE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EE6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Zaključci i završetak sastanka</w:t>
            </w:r>
          </w:p>
          <w:p w:rsidR="00EE65A3" w:rsidRPr="00EE65A3" w:rsidRDefault="00EE65A3" w:rsidP="00EE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:rsidR="00EE65A3" w:rsidRPr="00EE65A3" w:rsidRDefault="00EE65A3" w:rsidP="00EE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EE65A3" w:rsidRPr="00EE65A3" w:rsidRDefault="00EE65A3" w:rsidP="00EE6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EE65A3" w:rsidRPr="00EE65A3" w:rsidRDefault="00EE65A3" w:rsidP="00EE6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EE65A3" w:rsidRPr="00EE65A3" w:rsidRDefault="00EE65A3" w:rsidP="00EE6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CB2AF9" w:rsidRDefault="00CB2AF9"/>
    <w:sectPr w:rsidR="00CB2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0D55"/>
    <w:multiLevelType w:val="hybridMultilevel"/>
    <w:tmpl w:val="4E0A5E94"/>
    <w:lvl w:ilvl="0" w:tplc="86A86A44">
      <w:start w:val="1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A3"/>
    <w:rsid w:val="004625C5"/>
    <w:rsid w:val="007157D2"/>
    <w:rsid w:val="00962A33"/>
    <w:rsid w:val="00CB2AF9"/>
    <w:rsid w:val="00EE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Ivandić Zimić</dc:creator>
  <cp:lastModifiedBy>Jadranka Ivandić Zimić</cp:lastModifiedBy>
  <cp:revision>2</cp:revision>
  <dcterms:created xsi:type="dcterms:W3CDTF">2015-05-06T07:50:00Z</dcterms:created>
  <dcterms:modified xsi:type="dcterms:W3CDTF">2015-05-06T07:50:00Z</dcterms:modified>
</cp:coreProperties>
</file>